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AA8E1" w14:textId="61138547" w:rsidR="00537AFC" w:rsidRDefault="00967FF6" w:rsidP="0062649F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ECD97F" wp14:editId="222356A7">
                <wp:simplePos x="0" y="0"/>
                <wp:positionH relativeFrom="column">
                  <wp:posOffset>228599</wp:posOffset>
                </wp:positionH>
                <wp:positionV relativeFrom="paragraph">
                  <wp:posOffset>114300</wp:posOffset>
                </wp:positionV>
                <wp:extent cx="6029325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6D53CE" id="Straight Connector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9pt" to="492.7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1280D" wp14:editId="4D7F42C7">
                <wp:simplePos x="0" y="0"/>
                <wp:positionH relativeFrom="column">
                  <wp:posOffset>228600</wp:posOffset>
                </wp:positionH>
                <wp:positionV relativeFrom="paragraph">
                  <wp:posOffset>285115</wp:posOffset>
                </wp:positionV>
                <wp:extent cx="276225" cy="19050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BA2B2" id="Rectangle 9" o:spid="_x0000_s1026" style="position:absolute;margin-left:18pt;margin-top:22.45pt;width:21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" fillcolor="white [3201]" strokecolor="#4472c4 [3204]" strokeweight="1pt"/>
            </w:pict>
          </mc:Fallback>
        </mc:AlternateContent>
      </w:r>
    </w:p>
    <w:p w14:paraId="4E4E32A1" w14:textId="075AE327" w:rsidR="0062649F" w:rsidRDefault="003E01DB" w:rsidP="0062649F">
      <w:pPr>
        <w:ind w:left="360"/>
        <w:rPr>
          <w:color w:val="000000" w:themeColor="text1"/>
          <w:sz w:val="24"/>
          <w:szCs w:val="24"/>
        </w:rPr>
      </w:pPr>
      <w:r>
        <w:t xml:space="preserve">               </w:t>
      </w:r>
      <w:r w:rsidRPr="008C7561">
        <w:rPr>
          <w:b/>
          <w:bCs/>
          <w:color w:val="1F3864" w:themeColor="accent1" w:themeShade="80"/>
          <w:sz w:val="32"/>
          <w:szCs w:val="32"/>
        </w:rPr>
        <w:t xml:space="preserve">Primary Care Provider </w:t>
      </w:r>
      <w:r>
        <w:rPr>
          <w:b/>
          <w:bCs/>
          <w:color w:val="674CCC"/>
          <w:sz w:val="32"/>
          <w:szCs w:val="32"/>
        </w:rPr>
        <w:t xml:space="preserve">– </w:t>
      </w:r>
      <w:r w:rsidRPr="003E01DB">
        <w:rPr>
          <w:color w:val="000000" w:themeColor="text1"/>
          <w:sz w:val="24"/>
          <w:szCs w:val="24"/>
        </w:rPr>
        <w:t xml:space="preserve">I understand that the Partnership Health Center is my Primary Care Provider (PCP). </w:t>
      </w:r>
      <w:r>
        <w:rPr>
          <w:color w:val="000000" w:themeColor="text1"/>
          <w:sz w:val="24"/>
          <w:szCs w:val="24"/>
        </w:rPr>
        <w:t xml:space="preserve">This is where I go when I get sick or have some other health need. </w:t>
      </w:r>
    </w:p>
    <w:p w14:paraId="28BE09D6" w14:textId="58BF147F" w:rsidR="003E01DB" w:rsidRDefault="00967FF6" w:rsidP="0062649F">
      <w:pPr>
        <w:ind w:left="36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9C7E1E" wp14:editId="4FF27B46">
                <wp:simplePos x="0" y="0"/>
                <wp:positionH relativeFrom="column">
                  <wp:posOffset>228600</wp:posOffset>
                </wp:positionH>
                <wp:positionV relativeFrom="paragraph">
                  <wp:posOffset>302895</wp:posOffset>
                </wp:positionV>
                <wp:extent cx="27622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CE842" id="Rectangle 11" o:spid="_x0000_s1026" style="position:absolute;margin-left:18pt;margin-top:23.85pt;width:21.7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" fillcolor="white [3201]" strokecolor="#4472c4 [3204]" strokeweight="1pt"/>
            </w:pict>
          </mc:Fallback>
        </mc:AlternateContent>
      </w:r>
    </w:p>
    <w:p w14:paraId="24CF1136" w14:textId="5B4C4A8D" w:rsidR="003E01DB" w:rsidRDefault="003E01DB" w:rsidP="0062649F">
      <w:pPr>
        <w:ind w:left="360"/>
        <w:rPr>
          <w:color w:val="000000" w:themeColor="text1"/>
          <w:sz w:val="24"/>
          <w:szCs w:val="24"/>
        </w:rPr>
      </w:pPr>
      <w:r>
        <w:t xml:space="preserve">               </w:t>
      </w:r>
      <w:r w:rsidRPr="008C7561">
        <w:rPr>
          <w:b/>
          <w:bCs/>
          <w:color w:val="1F3864" w:themeColor="accent1" w:themeShade="80"/>
          <w:sz w:val="32"/>
          <w:szCs w:val="32"/>
        </w:rPr>
        <w:t>When I get sick or have a concern</w:t>
      </w:r>
      <w:r w:rsidRPr="008C7561">
        <w:rPr>
          <w:b/>
          <w:bCs/>
          <w:color w:val="1F3864" w:themeColor="accent1" w:themeShade="80"/>
          <w:sz w:val="32"/>
          <w:szCs w:val="32"/>
        </w:rPr>
        <w:t xml:space="preserve"> – </w:t>
      </w:r>
      <w:r w:rsidR="005361B1">
        <w:rPr>
          <w:color w:val="000000" w:themeColor="text1"/>
          <w:sz w:val="24"/>
          <w:szCs w:val="24"/>
        </w:rPr>
        <w:t xml:space="preserve">I can call the clinic. A provider will call me back in no more </w:t>
      </w:r>
      <w:r w:rsidR="00967FF6">
        <w:rPr>
          <w:color w:val="000000" w:themeColor="text1"/>
          <w:sz w:val="24"/>
          <w:szCs w:val="24"/>
        </w:rPr>
        <w:t xml:space="preserve">24 hours. We call this Patient Triage. </w:t>
      </w:r>
    </w:p>
    <w:p w14:paraId="09C09460" w14:textId="7AF680B8" w:rsidR="00967FF6" w:rsidRDefault="00967FF6" w:rsidP="00967FF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2A614B" wp14:editId="5DB50F99">
                <wp:simplePos x="0" y="0"/>
                <wp:positionH relativeFrom="column">
                  <wp:posOffset>228600</wp:posOffset>
                </wp:positionH>
                <wp:positionV relativeFrom="paragraph">
                  <wp:posOffset>285115</wp:posOffset>
                </wp:positionV>
                <wp:extent cx="276225" cy="19050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D2752" id="Rectangle 14" o:spid="_x0000_s1026" style="position:absolute;margin-left:18pt;margin-top:22.45pt;width:21.7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" fillcolor="white [3201]" strokecolor="#4472c4 [3204]" strokeweight="1pt"/>
            </w:pict>
          </mc:Fallback>
        </mc:AlternateContent>
      </w:r>
    </w:p>
    <w:p w14:paraId="3C08CE5D" w14:textId="0206DE6C" w:rsidR="00967FF6" w:rsidRDefault="00967FF6" w:rsidP="00967FF6">
      <w:pPr>
        <w:ind w:left="360"/>
        <w:rPr>
          <w:color w:val="000000" w:themeColor="text1"/>
          <w:sz w:val="24"/>
          <w:szCs w:val="24"/>
        </w:rPr>
      </w:pPr>
      <w:r>
        <w:t xml:space="preserve">               </w:t>
      </w:r>
      <w:r w:rsidRPr="008C7561">
        <w:rPr>
          <w:b/>
          <w:bCs/>
          <w:color w:val="1F3864" w:themeColor="accent1" w:themeShade="80"/>
          <w:sz w:val="32"/>
          <w:szCs w:val="32"/>
        </w:rPr>
        <w:t>Medication Refills</w:t>
      </w:r>
      <w:r w:rsidRPr="008C7561">
        <w:rPr>
          <w:b/>
          <w:bCs/>
          <w:color w:val="1F3864" w:themeColor="accent1" w:themeShade="80"/>
          <w:sz w:val="32"/>
          <w:szCs w:val="32"/>
        </w:rPr>
        <w:t xml:space="preserve"> – </w:t>
      </w:r>
      <w:r>
        <w:rPr>
          <w:color w:val="000000" w:themeColor="text1"/>
          <w:sz w:val="24"/>
          <w:szCs w:val="24"/>
        </w:rPr>
        <w:t xml:space="preserve">When you need a refill call the clinic and leave a message on the refill line. Messages are checked all through each day. </w:t>
      </w:r>
      <w:r w:rsidR="0076541F">
        <w:rPr>
          <w:color w:val="000000" w:themeColor="text1"/>
          <w:sz w:val="24"/>
          <w:szCs w:val="24"/>
        </w:rPr>
        <w:t xml:space="preserve">Most all refills are filled at your local pharmacy within 5 business days. Please make sure you call for a refill </w:t>
      </w:r>
      <w:r w:rsidR="005F29E3">
        <w:rPr>
          <w:color w:val="000000" w:themeColor="text1"/>
          <w:sz w:val="24"/>
          <w:szCs w:val="24"/>
        </w:rPr>
        <w:t xml:space="preserve">when you have a month’s worth of pills left. </w:t>
      </w:r>
    </w:p>
    <w:p w14:paraId="38E1950F" w14:textId="77777777" w:rsidR="00967FF6" w:rsidRDefault="00967FF6" w:rsidP="00967FF6">
      <w:pPr>
        <w:ind w:left="36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4588E9" wp14:editId="19A21B1A">
                <wp:simplePos x="0" y="0"/>
                <wp:positionH relativeFrom="column">
                  <wp:posOffset>228600</wp:posOffset>
                </wp:positionH>
                <wp:positionV relativeFrom="paragraph">
                  <wp:posOffset>302895</wp:posOffset>
                </wp:positionV>
                <wp:extent cx="276225" cy="1905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7DAD7" id="Rectangle 15" o:spid="_x0000_s1026" style="position:absolute;margin-left:18pt;margin-top:23.85pt;width:21.7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" fillcolor="white [3201]" strokecolor="#4472c4 [3204]" strokeweight="1pt"/>
            </w:pict>
          </mc:Fallback>
        </mc:AlternateContent>
      </w:r>
    </w:p>
    <w:p w14:paraId="18D4E9BB" w14:textId="0972CD39" w:rsidR="00967FF6" w:rsidRDefault="00967FF6" w:rsidP="0062649F">
      <w:pPr>
        <w:ind w:left="360"/>
        <w:rPr>
          <w:color w:val="000000" w:themeColor="text1"/>
          <w:sz w:val="24"/>
          <w:szCs w:val="24"/>
        </w:rPr>
      </w:pPr>
      <w:r>
        <w:t xml:space="preserve">               </w:t>
      </w:r>
      <w:r w:rsidR="0076541F" w:rsidRPr="008C7561">
        <w:rPr>
          <w:b/>
          <w:bCs/>
          <w:color w:val="1F3864" w:themeColor="accent1" w:themeShade="80"/>
          <w:sz w:val="32"/>
          <w:szCs w:val="32"/>
        </w:rPr>
        <w:t>Medbank is not a pharmacy</w:t>
      </w:r>
      <w:r w:rsidRPr="008C7561">
        <w:rPr>
          <w:b/>
          <w:bCs/>
          <w:color w:val="1F3864" w:themeColor="accent1" w:themeShade="80"/>
          <w:sz w:val="32"/>
          <w:szCs w:val="32"/>
        </w:rPr>
        <w:t xml:space="preserve"> – </w:t>
      </w:r>
      <w:r w:rsidR="0076541F">
        <w:rPr>
          <w:color w:val="000000" w:themeColor="text1"/>
          <w:sz w:val="24"/>
          <w:szCs w:val="24"/>
        </w:rPr>
        <w:t xml:space="preserve">The Anderson Medbank is a program of the Partnership Health Center that applies for free medication on your behalf </w:t>
      </w:r>
      <w:r w:rsidR="00AD1455">
        <w:rPr>
          <w:color w:val="000000" w:themeColor="text1"/>
          <w:sz w:val="24"/>
          <w:szCs w:val="24"/>
        </w:rPr>
        <w:t>from</w:t>
      </w:r>
      <w:r w:rsidR="0076541F">
        <w:rPr>
          <w:color w:val="000000" w:themeColor="text1"/>
          <w:sz w:val="24"/>
          <w:szCs w:val="24"/>
        </w:rPr>
        <w:t xml:space="preserve"> the pharmaceutical companies that make the medicine. </w:t>
      </w:r>
    </w:p>
    <w:p w14:paraId="3A8C3FF3" w14:textId="59526D29" w:rsidR="00AD1455" w:rsidRDefault="00AD1455" w:rsidP="00AD1455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CDFF30" wp14:editId="4A32A4C5">
                <wp:simplePos x="0" y="0"/>
                <wp:positionH relativeFrom="column">
                  <wp:posOffset>228600</wp:posOffset>
                </wp:positionH>
                <wp:positionV relativeFrom="paragraph">
                  <wp:posOffset>285115</wp:posOffset>
                </wp:positionV>
                <wp:extent cx="276225" cy="19050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C873B" id="Rectangle 17" o:spid="_x0000_s1026" style="position:absolute;margin-left:18pt;margin-top:22.45pt;width:21.7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" fillcolor="white [3201]" strokecolor="#4472c4 [3204]" strokeweight="1pt"/>
            </w:pict>
          </mc:Fallback>
        </mc:AlternateContent>
      </w:r>
    </w:p>
    <w:p w14:paraId="317E2FA9" w14:textId="0B07950A" w:rsidR="00AD1455" w:rsidRDefault="00AD1455" w:rsidP="00AD1455">
      <w:pPr>
        <w:ind w:left="360"/>
        <w:rPr>
          <w:color w:val="000000" w:themeColor="text1"/>
          <w:sz w:val="24"/>
          <w:szCs w:val="24"/>
        </w:rPr>
      </w:pPr>
      <w:r>
        <w:t xml:space="preserve">               </w:t>
      </w:r>
      <w:r w:rsidRPr="008C7561">
        <w:rPr>
          <w:b/>
          <w:bCs/>
          <w:color w:val="1F3864" w:themeColor="accent1" w:themeShade="80"/>
          <w:sz w:val="32"/>
          <w:szCs w:val="32"/>
        </w:rPr>
        <w:t>PHC does not pay for medication</w:t>
      </w:r>
      <w:r w:rsidRPr="008C7561">
        <w:rPr>
          <w:b/>
          <w:bCs/>
          <w:color w:val="1F3864" w:themeColor="accent1" w:themeShade="80"/>
          <w:sz w:val="32"/>
          <w:szCs w:val="32"/>
        </w:rPr>
        <w:t xml:space="preserve"> – </w:t>
      </w:r>
      <w:r>
        <w:rPr>
          <w:color w:val="000000" w:themeColor="text1"/>
          <w:sz w:val="24"/>
          <w:szCs w:val="24"/>
        </w:rPr>
        <w:t>If we cannot get your medicine through Medbank, we will send the prescription to a local pharmacy</w:t>
      </w:r>
      <w:r w:rsidR="005F29E3">
        <w:rPr>
          <w:color w:val="000000" w:themeColor="text1"/>
          <w:sz w:val="24"/>
          <w:szCs w:val="24"/>
        </w:rPr>
        <w:t xml:space="preserve">. You will have </w:t>
      </w:r>
      <w:r>
        <w:rPr>
          <w:color w:val="000000" w:themeColor="text1"/>
          <w:sz w:val="24"/>
          <w:szCs w:val="24"/>
        </w:rPr>
        <w:t xml:space="preserve">to pay </w:t>
      </w:r>
      <w:r w:rsidR="005F29E3">
        <w:rPr>
          <w:color w:val="000000" w:themeColor="text1"/>
          <w:sz w:val="24"/>
          <w:szCs w:val="24"/>
        </w:rPr>
        <w:t>the pharmacy when you pick up your medication</w:t>
      </w:r>
      <w:r>
        <w:rPr>
          <w:color w:val="000000" w:themeColor="text1"/>
          <w:sz w:val="24"/>
          <w:szCs w:val="24"/>
        </w:rPr>
        <w:t>. We try very hard to find</w:t>
      </w:r>
      <w:r w:rsidR="003E26D2">
        <w:rPr>
          <w:color w:val="000000" w:themeColor="text1"/>
          <w:sz w:val="24"/>
          <w:szCs w:val="24"/>
        </w:rPr>
        <w:t xml:space="preserve"> the</w:t>
      </w:r>
      <w:r>
        <w:rPr>
          <w:color w:val="000000" w:themeColor="text1"/>
          <w:sz w:val="24"/>
          <w:szCs w:val="24"/>
        </w:rPr>
        <w:t xml:space="preserve"> low</w:t>
      </w:r>
      <w:r w:rsidR="003E26D2">
        <w:rPr>
          <w:color w:val="000000" w:themeColor="text1"/>
          <w:sz w:val="24"/>
          <w:szCs w:val="24"/>
        </w:rPr>
        <w:t>est</w:t>
      </w:r>
      <w:r>
        <w:rPr>
          <w:color w:val="000000" w:themeColor="text1"/>
          <w:sz w:val="24"/>
          <w:szCs w:val="24"/>
        </w:rPr>
        <w:t xml:space="preserve"> cost drugs that will treat your problem</w:t>
      </w:r>
      <w:r w:rsidR="003E26D2">
        <w:rPr>
          <w:color w:val="000000" w:themeColor="text1"/>
          <w:sz w:val="24"/>
          <w:szCs w:val="24"/>
        </w:rPr>
        <w:t xml:space="preserve">. </w:t>
      </w:r>
    </w:p>
    <w:p w14:paraId="50F72CD4" w14:textId="77777777" w:rsidR="00AD1455" w:rsidRDefault="00AD1455" w:rsidP="00AD1455">
      <w:pPr>
        <w:ind w:left="36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9D1B75" wp14:editId="19331FAA">
                <wp:simplePos x="0" y="0"/>
                <wp:positionH relativeFrom="column">
                  <wp:posOffset>228600</wp:posOffset>
                </wp:positionH>
                <wp:positionV relativeFrom="paragraph">
                  <wp:posOffset>302895</wp:posOffset>
                </wp:positionV>
                <wp:extent cx="276225" cy="19050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89468" id="Rectangle 18" o:spid="_x0000_s1026" style="position:absolute;margin-left:18pt;margin-top:23.85pt;width:21.7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" fillcolor="white [3201]" strokecolor="#4472c4 [3204]" strokeweight="1pt"/>
            </w:pict>
          </mc:Fallback>
        </mc:AlternateContent>
      </w:r>
    </w:p>
    <w:p w14:paraId="5BF9CA30" w14:textId="110B7D52" w:rsidR="003E26D2" w:rsidRDefault="00AD1455" w:rsidP="0062649F">
      <w:pPr>
        <w:ind w:left="360"/>
        <w:rPr>
          <w:color w:val="000000" w:themeColor="text1"/>
          <w:sz w:val="24"/>
          <w:szCs w:val="24"/>
        </w:rPr>
      </w:pPr>
      <w:r>
        <w:t xml:space="preserve">               </w:t>
      </w:r>
      <w:r w:rsidR="003E26D2" w:rsidRPr="008C7561">
        <w:rPr>
          <w:b/>
          <w:bCs/>
          <w:color w:val="1F3864" w:themeColor="accent1" w:themeShade="80"/>
          <w:sz w:val="32"/>
          <w:szCs w:val="32"/>
        </w:rPr>
        <w:t>What will I have to pay for</w:t>
      </w:r>
      <w:r w:rsidR="008C7561">
        <w:rPr>
          <w:b/>
          <w:bCs/>
          <w:color w:val="1F3864" w:themeColor="accent1" w:themeShade="80"/>
          <w:sz w:val="32"/>
          <w:szCs w:val="32"/>
        </w:rPr>
        <w:t>?</w:t>
      </w:r>
      <w:r w:rsidRPr="008C7561">
        <w:rPr>
          <w:b/>
          <w:bCs/>
          <w:color w:val="1F3864" w:themeColor="accent1" w:themeShade="80"/>
          <w:sz w:val="32"/>
          <w:szCs w:val="32"/>
        </w:rPr>
        <w:t xml:space="preserve"> </w:t>
      </w:r>
    </w:p>
    <w:p w14:paraId="1437C4F9" w14:textId="17E4DE54" w:rsidR="00AD1455" w:rsidRDefault="003E26D2" w:rsidP="003E26D2">
      <w:pPr>
        <w:pStyle w:val="ListParagraph"/>
        <w:numPr>
          <w:ilvl w:val="0"/>
          <w:numId w:val="1"/>
        </w:numPr>
        <w:ind w:left="153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 regular patient visit with a provider is $15</w:t>
      </w:r>
      <w:r w:rsidR="00843DBC">
        <w:rPr>
          <w:color w:val="000000" w:themeColor="text1"/>
          <w:sz w:val="24"/>
          <w:szCs w:val="24"/>
        </w:rPr>
        <w:t xml:space="preserve">. This visit would normally cost you over $100 but we are able to find donors who cover the additional costs for you. </w:t>
      </w:r>
    </w:p>
    <w:p w14:paraId="64AED3EC" w14:textId="3A196BA2" w:rsidR="003E26D2" w:rsidRDefault="003E26D2" w:rsidP="003E26D2">
      <w:pPr>
        <w:pStyle w:val="ListParagraph"/>
        <w:numPr>
          <w:ilvl w:val="0"/>
          <w:numId w:val="1"/>
        </w:numPr>
        <w:ind w:left="153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 visit with a nurse only is $10</w:t>
      </w:r>
      <w:r w:rsidR="00843DBC">
        <w:rPr>
          <w:color w:val="000000" w:themeColor="text1"/>
          <w:sz w:val="24"/>
          <w:szCs w:val="24"/>
        </w:rPr>
        <w:t xml:space="preserve"> instead of $75. </w:t>
      </w:r>
    </w:p>
    <w:p w14:paraId="52BDBA96" w14:textId="1E64139C" w:rsidR="003E26D2" w:rsidRDefault="003E26D2" w:rsidP="003E26D2">
      <w:pPr>
        <w:pStyle w:val="ListParagraph"/>
        <w:numPr>
          <w:ilvl w:val="0"/>
          <w:numId w:val="1"/>
        </w:numPr>
        <w:ind w:left="153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We sell some supplies like blood sugar testing supplies </w:t>
      </w:r>
      <w:r w:rsidR="00485BB1">
        <w:rPr>
          <w:color w:val="000000" w:themeColor="text1"/>
          <w:sz w:val="24"/>
          <w:szCs w:val="24"/>
        </w:rPr>
        <w:t xml:space="preserve">and blood pressure cuffs </w:t>
      </w:r>
      <w:r>
        <w:rPr>
          <w:color w:val="000000" w:themeColor="text1"/>
          <w:sz w:val="24"/>
          <w:szCs w:val="24"/>
        </w:rPr>
        <w:t xml:space="preserve">for the same cost we buy them for. </w:t>
      </w:r>
    </w:p>
    <w:p w14:paraId="1C065BF6" w14:textId="5D7CA6A6" w:rsidR="00485BB1" w:rsidRDefault="00485BB1" w:rsidP="003E26D2">
      <w:pPr>
        <w:pStyle w:val="ListParagraph"/>
        <w:numPr>
          <w:ilvl w:val="0"/>
          <w:numId w:val="1"/>
        </w:numPr>
        <w:ind w:left="153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Lab work at SGMC is done at no cost </w:t>
      </w:r>
      <w:r w:rsidR="003D7952">
        <w:rPr>
          <w:color w:val="000000" w:themeColor="text1"/>
          <w:sz w:val="24"/>
          <w:szCs w:val="24"/>
        </w:rPr>
        <w:t xml:space="preserve">to you </w:t>
      </w:r>
      <w:r>
        <w:rPr>
          <w:color w:val="000000" w:themeColor="text1"/>
          <w:sz w:val="24"/>
          <w:szCs w:val="24"/>
        </w:rPr>
        <w:t xml:space="preserve">if you are currently approved by SGMC for Financial Assistance. </w:t>
      </w:r>
    </w:p>
    <w:p w14:paraId="638724F7" w14:textId="259FBB7B" w:rsidR="00485BB1" w:rsidRDefault="00485BB1" w:rsidP="003E26D2">
      <w:pPr>
        <w:pStyle w:val="ListParagraph"/>
        <w:numPr>
          <w:ilvl w:val="0"/>
          <w:numId w:val="1"/>
        </w:numPr>
        <w:ind w:left="1530"/>
        <w:rPr>
          <w:color w:val="000000" w:themeColor="text1"/>
          <w:sz w:val="24"/>
          <w:szCs w:val="24"/>
          <w:u w:val="single"/>
        </w:rPr>
      </w:pPr>
      <w:r>
        <w:rPr>
          <w:color w:val="000000" w:themeColor="text1"/>
          <w:sz w:val="24"/>
          <w:szCs w:val="24"/>
        </w:rPr>
        <w:t xml:space="preserve">If you need a test such as an MRI, ultrasound, or a CAT scan, these are done at SGMC at no cost to you, but a Radiologist employed by Radiology Associates </w:t>
      </w:r>
      <w:r w:rsidR="00F76003">
        <w:rPr>
          <w:color w:val="000000" w:themeColor="text1"/>
          <w:sz w:val="24"/>
          <w:szCs w:val="24"/>
        </w:rPr>
        <w:t>must</w:t>
      </w:r>
      <w:r>
        <w:rPr>
          <w:color w:val="000000" w:themeColor="text1"/>
          <w:sz w:val="24"/>
          <w:szCs w:val="24"/>
        </w:rPr>
        <w:t xml:space="preserve"> interpret the test and provide a written results </w:t>
      </w:r>
      <w:r w:rsidR="00F76003">
        <w:rPr>
          <w:color w:val="000000" w:themeColor="text1"/>
          <w:sz w:val="24"/>
          <w:szCs w:val="24"/>
        </w:rPr>
        <w:t>which is sent to your provider at</w:t>
      </w:r>
      <w:r>
        <w:rPr>
          <w:color w:val="000000" w:themeColor="text1"/>
          <w:sz w:val="24"/>
          <w:szCs w:val="24"/>
        </w:rPr>
        <w:t xml:space="preserve"> PHC</w:t>
      </w:r>
      <w:r w:rsidR="00F76003">
        <w:rPr>
          <w:color w:val="000000" w:themeColor="text1"/>
          <w:sz w:val="24"/>
          <w:szCs w:val="24"/>
        </w:rPr>
        <w:t xml:space="preserve"> to share with you</w:t>
      </w:r>
      <w:r>
        <w:rPr>
          <w:color w:val="000000" w:themeColor="text1"/>
          <w:sz w:val="24"/>
          <w:szCs w:val="24"/>
        </w:rPr>
        <w:t xml:space="preserve">. </w:t>
      </w:r>
      <w:r w:rsidRPr="00F76003">
        <w:rPr>
          <w:color w:val="000000" w:themeColor="text1"/>
          <w:sz w:val="24"/>
          <w:szCs w:val="24"/>
          <w:u w:val="single"/>
        </w:rPr>
        <w:t xml:space="preserve">You will receive a bill from Radiology Associates for this service. </w:t>
      </w:r>
    </w:p>
    <w:p w14:paraId="7BE814D4" w14:textId="3290C910" w:rsidR="003D7952" w:rsidRDefault="003D7952" w:rsidP="003D7952">
      <w:pPr>
        <w:rPr>
          <w:color w:val="000000" w:themeColor="text1"/>
          <w:sz w:val="24"/>
          <w:szCs w:val="24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E25F07" wp14:editId="7F71EF6E">
                <wp:simplePos x="0" y="0"/>
                <wp:positionH relativeFrom="column">
                  <wp:posOffset>227965</wp:posOffset>
                </wp:positionH>
                <wp:positionV relativeFrom="paragraph">
                  <wp:posOffset>121285</wp:posOffset>
                </wp:positionV>
                <wp:extent cx="6029325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84258D" id="Straight Connector 2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95pt,9.55pt" to="492.7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" strokecolor="#4472c4 [3204]" strokeweight=".5pt">
                <v:stroke joinstyle="miter"/>
              </v:line>
            </w:pict>
          </mc:Fallback>
        </mc:AlternateContent>
      </w:r>
    </w:p>
    <w:p w14:paraId="4D3988EF" w14:textId="0427B47A" w:rsidR="003D7952" w:rsidRDefault="003D7952" w:rsidP="003D7952">
      <w:pPr>
        <w:ind w:left="360"/>
        <w:rPr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A0FE71" wp14:editId="7796DD96">
                <wp:simplePos x="0" y="0"/>
                <wp:positionH relativeFrom="column">
                  <wp:posOffset>228600</wp:posOffset>
                </wp:positionH>
                <wp:positionV relativeFrom="paragraph">
                  <wp:posOffset>27940</wp:posOffset>
                </wp:positionV>
                <wp:extent cx="276225" cy="19050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33249" id="Rectangle 24" o:spid="_x0000_s1026" style="position:absolute;margin-left:18pt;margin-top:2.2pt;width:21.7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" fillcolor="white [3201]" strokecolor="#4472c4 [3204]" strokeweight="1pt"/>
            </w:pict>
          </mc:Fallback>
        </mc:AlternateContent>
      </w:r>
      <w:r>
        <w:t xml:space="preserve">               </w:t>
      </w:r>
      <w:r w:rsidR="009A76A8" w:rsidRPr="008C7561">
        <w:rPr>
          <w:b/>
          <w:bCs/>
          <w:color w:val="1F3864" w:themeColor="accent1" w:themeShade="80"/>
          <w:sz w:val="32"/>
          <w:szCs w:val="32"/>
        </w:rPr>
        <w:t>Bring your medicine bottles to each appointment</w:t>
      </w:r>
      <w:r w:rsidRPr="008C7561">
        <w:rPr>
          <w:b/>
          <w:bCs/>
          <w:color w:val="1F3864" w:themeColor="accent1" w:themeShade="80"/>
          <w:sz w:val="32"/>
          <w:szCs w:val="32"/>
        </w:rPr>
        <w:t xml:space="preserve"> – </w:t>
      </w:r>
      <w:r w:rsidR="009A76A8">
        <w:rPr>
          <w:color w:val="000000" w:themeColor="text1"/>
          <w:sz w:val="24"/>
          <w:szCs w:val="24"/>
        </w:rPr>
        <w:t xml:space="preserve">It is important to your provider to review all your medications at each appointment. </w:t>
      </w:r>
      <w:r w:rsidR="00F26DD7">
        <w:rPr>
          <w:color w:val="000000" w:themeColor="text1"/>
          <w:sz w:val="24"/>
          <w:szCs w:val="24"/>
        </w:rPr>
        <w:t>It’s</w:t>
      </w:r>
      <w:r w:rsidR="009A76A8">
        <w:rPr>
          <w:color w:val="000000" w:themeColor="text1"/>
          <w:sz w:val="24"/>
          <w:szCs w:val="24"/>
        </w:rPr>
        <w:t xml:space="preserve"> easy to forget what you are taking or the amount. </w:t>
      </w:r>
      <w:r w:rsidR="00F26DD7">
        <w:rPr>
          <w:color w:val="000000" w:themeColor="text1"/>
          <w:sz w:val="24"/>
          <w:szCs w:val="24"/>
        </w:rPr>
        <w:t xml:space="preserve">That is why we require that you bring all your medication bottles to each appointment. </w:t>
      </w:r>
      <w:r w:rsidR="00F26DD7" w:rsidRPr="00F26DD7">
        <w:rPr>
          <w:color w:val="000000" w:themeColor="text1"/>
          <w:sz w:val="24"/>
          <w:szCs w:val="24"/>
          <w:u w:val="single"/>
        </w:rPr>
        <w:t>It is so important, that your appointment will be rescheduled if you don’t</w:t>
      </w:r>
      <w:r w:rsidR="00F26DD7">
        <w:rPr>
          <w:color w:val="000000" w:themeColor="text1"/>
          <w:sz w:val="24"/>
          <w:szCs w:val="24"/>
        </w:rPr>
        <w:t xml:space="preserve">. </w:t>
      </w:r>
    </w:p>
    <w:p w14:paraId="33472146" w14:textId="3E782E5F" w:rsidR="003D7952" w:rsidRDefault="003D7952" w:rsidP="003D7952">
      <w:pPr>
        <w:ind w:left="360"/>
        <w:rPr>
          <w:sz w:val="24"/>
          <w:szCs w:val="24"/>
        </w:rPr>
      </w:pPr>
    </w:p>
    <w:p w14:paraId="0957C12C" w14:textId="4F0E8CBC" w:rsidR="003D7952" w:rsidRDefault="003D7952" w:rsidP="00F26DD7">
      <w:pPr>
        <w:ind w:left="360"/>
        <w:rPr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0E58F7" wp14:editId="1FE8B43D">
                <wp:simplePos x="0" y="0"/>
                <wp:positionH relativeFrom="column">
                  <wp:posOffset>228600</wp:posOffset>
                </wp:positionH>
                <wp:positionV relativeFrom="paragraph">
                  <wp:posOffset>10160</wp:posOffset>
                </wp:positionV>
                <wp:extent cx="276225" cy="190500"/>
                <wp:effectExtent l="0" t="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F7C84" w14:textId="77777777" w:rsidR="003D7952" w:rsidRDefault="003D7952" w:rsidP="003D79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E58F7" id="Rectangle 25" o:spid="_x0000_s1026" style="position:absolute;left:0;text-align:left;margin-left:18pt;margin-top:.8pt;width:21.7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" fillcolor="white [3201]" strokecolor="#4472c4 [3204]" strokeweight="1pt">
                <v:textbox>
                  <w:txbxContent>
                    <w:p w14:paraId="51CF7C84" w14:textId="77777777" w:rsidR="003D7952" w:rsidRDefault="003D7952" w:rsidP="003D795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              </w:t>
      </w:r>
      <w:r w:rsidR="00F26DD7" w:rsidRPr="008C7561">
        <w:rPr>
          <w:b/>
          <w:bCs/>
          <w:color w:val="1F3864" w:themeColor="accent1" w:themeShade="80"/>
          <w:sz w:val="32"/>
          <w:szCs w:val="32"/>
        </w:rPr>
        <w:t>Follow your provider’s plan for you</w:t>
      </w:r>
      <w:r w:rsidRPr="008C7561">
        <w:rPr>
          <w:b/>
          <w:bCs/>
          <w:color w:val="1F3864" w:themeColor="accent1" w:themeShade="80"/>
          <w:sz w:val="32"/>
          <w:szCs w:val="32"/>
        </w:rPr>
        <w:t xml:space="preserve"> – </w:t>
      </w:r>
      <w:r w:rsidR="00F26DD7">
        <w:rPr>
          <w:color w:val="000000" w:themeColor="text1"/>
          <w:sz w:val="24"/>
          <w:szCs w:val="24"/>
        </w:rPr>
        <w:t xml:space="preserve">Call the clinic with any concerns BEFORE you make any changes especially concerning your medication. </w:t>
      </w:r>
    </w:p>
    <w:p w14:paraId="7C39F4CA" w14:textId="21AB9074" w:rsidR="00F26DD7" w:rsidRDefault="00F26DD7" w:rsidP="00F26DD7">
      <w:pPr>
        <w:ind w:left="360"/>
        <w:rPr>
          <w:color w:val="000000" w:themeColor="text1"/>
          <w:sz w:val="24"/>
          <w:szCs w:val="24"/>
          <w:u w:val="single"/>
        </w:rPr>
      </w:pPr>
    </w:p>
    <w:p w14:paraId="157CF0C2" w14:textId="77777777" w:rsidR="00F26DD7" w:rsidRDefault="00F26DD7" w:rsidP="00F26DD7">
      <w:pPr>
        <w:ind w:left="360"/>
        <w:rPr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9D8425" wp14:editId="5AE37E38">
                <wp:simplePos x="0" y="0"/>
                <wp:positionH relativeFrom="column">
                  <wp:posOffset>228600</wp:posOffset>
                </wp:positionH>
                <wp:positionV relativeFrom="paragraph">
                  <wp:posOffset>10160</wp:posOffset>
                </wp:positionV>
                <wp:extent cx="276225" cy="190500"/>
                <wp:effectExtent l="0" t="0" r="2857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69DF6" w14:textId="77777777" w:rsidR="00F26DD7" w:rsidRDefault="00F26DD7" w:rsidP="00F26D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D8425" id="Rectangle 27" o:spid="_x0000_s1027" style="position:absolute;left:0;text-align:left;margin-left:18pt;margin-top:.8pt;width:21.7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" fillcolor="white [3201]" strokecolor="#4472c4 [3204]" strokeweight="1pt">
                <v:textbox>
                  <w:txbxContent>
                    <w:p w14:paraId="76C69DF6" w14:textId="77777777" w:rsidR="00F26DD7" w:rsidRDefault="00F26DD7" w:rsidP="00F26D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              </w:t>
      </w:r>
      <w:r w:rsidRPr="008C7561">
        <w:rPr>
          <w:b/>
          <w:bCs/>
          <w:color w:val="1F3864" w:themeColor="accent1" w:themeShade="80"/>
          <w:sz w:val="32"/>
          <w:szCs w:val="32"/>
        </w:rPr>
        <w:t>Treat everyone with respect</w:t>
      </w:r>
      <w:r w:rsidRPr="008C7561">
        <w:rPr>
          <w:b/>
          <w:bCs/>
          <w:color w:val="1F3864" w:themeColor="accent1" w:themeShade="80"/>
          <w:sz w:val="32"/>
          <w:szCs w:val="32"/>
        </w:rPr>
        <w:t xml:space="preserve"> – </w:t>
      </w:r>
      <w:r>
        <w:rPr>
          <w:color w:val="000000" w:themeColor="text1"/>
          <w:sz w:val="24"/>
          <w:szCs w:val="24"/>
        </w:rPr>
        <w:t xml:space="preserve">Kind words work better. </w:t>
      </w:r>
    </w:p>
    <w:p w14:paraId="5B096A9C" w14:textId="74286686" w:rsidR="00F26DD7" w:rsidRDefault="00F26DD7" w:rsidP="00F26DD7">
      <w:pPr>
        <w:ind w:left="360"/>
        <w:rPr>
          <w:color w:val="000000" w:themeColor="text1"/>
          <w:sz w:val="24"/>
          <w:szCs w:val="24"/>
        </w:rPr>
      </w:pPr>
    </w:p>
    <w:p w14:paraId="6EF181E6" w14:textId="0DD95F72" w:rsidR="001A6813" w:rsidRDefault="001A6813" w:rsidP="001A6813">
      <w:pPr>
        <w:ind w:left="360"/>
        <w:rPr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1152A9" wp14:editId="2D9CEBD9">
                <wp:simplePos x="0" y="0"/>
                <wp:positionH relativeFrom="column">
                  <wp:posOffset>228600</wp:posOffset>
                </wp:positionH>
                <wp:positionV relativeFrom="paragraph">
                  <wp:posOffset>10160</wp:posOffset>
                </wp:positionV>
                <wp:extent cx="276225" cy="19050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4570A" w14:textId="77777777" w:rsidR="001A6813" w:rsidRDefault="001A6813" w:rsidP="001A68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152A9" id="Rectangle 30" o:spid="_x0000_s1028" style="position:absolute;left:0;text-align:left;margin-left:18pt;margin-top:.8pt;width:21.7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" fillcolor="white [3201]" strokecolor="#4472c4 [3204]" strokeweight="1pt">
                <v:textbox>
                  <w:txbxContent>
                    <w:p w14:paraId="4CE4570A" w14:textId="77777777" w:rsidR="001A6813" w:rsidRDefault="001A6813" w:rsidP="001A681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              </w:t>
      </w:r>
      <w:r w:rsidRPr="008C7561">
        <w:rPr>
          <w:b/>
          <w:bCs/>
          <w:color w:val="1F3864" w:themeColor="accent1" w:themeShade="80"/>
          <w:sz w:val="32"/>
          <w:szCs w:val="32"/>
        </w:rPr>
        <w:t>Dental Care</w:t>
      </w:r>
      <w:r w:rsidRPr="008C7561">
        <w:rPr>
          <w:b/>
          <w:bCs/>
          <w:color w:val="1F3864" w:themeColor="accent1" w:themeShade="80"/>
          <w:sz w:val="32"/>
          <w:szCs w:val="32"/>
        </w:rPr>
        <w:t xml:space="preserve"> – </w:t>
      </w:r>
      <w:r>
        <w:rPr>
          <w:color w:val="000000" w:themeColor="text1"/>
          <w:sz w:val="24"/>
          <w:szCs w:val="24"/>
        </w:rPr>
        <w:t>We provide Dental Care for patients of the Partnership Health Center</w:t>
      </w:r>
      <w:r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r w:rsidR="00AA2986">
        <w:rPr>
          <w:color w:val="000000" w:themeColor="text1"/>
          <w:sz w:val="24"/>
          <w:szCs w:val="24"/>
        </w:rPr>
        <w:t xml:space="preserve">To qualify you must be a patient of PHC and earn under 100% of the Federal Poverty Guidelines. If you are eligible and in need of Dental care, your provider will refer you to the program. </w:t>
      </w:r>
    </w:p>
    <w:p w14:paraId="4CF21AF0" w14:textId="7F00578E" w:rsidR="001A6813" w:rsidRDefault="001A6813" w:rsidP="00F26DD7">
      <w:pPr>
        <w:ind w:left="360"/>
        <w:rPr>
          <w:color w:val="000000" w:themeColor="text1"/>
          <w:sz w:val="24"/>
          <w:szCs w:val="24"/>
        </w:rPr>
      </w:pPr>
    </w:p>
    <w:p w14:paraId="029BBF39" w14:textId="77777777" w:rsidR="00AA2986" w:rsidRDefault="00AA2986" w:rsidP="00AA2986">
      <w:pPr>
        <w:ind w:left="360"/>
        <w:rPr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03AD06" wp14:editId="24118551">
                <wp:simplePos x="0" y="0"/>
                <wp:positionH relativeFrom="column">
                  <wp:posOffset>228600</wp:posOffset>
                </wp:positionH>
                <wp:positionV relativeFrom="paragraph">
                  <wp:posOffset>10160</wp:posOffset>
                </wp:positionV>
                <wp:extent cx="276225" cy="19050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58C15" w14:textId="77777777" w:rsidR="00AA2986" w:rsidRDefault="00AA2986" w:rsidP="00AA29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3AD06" id="Rectangle 28" o:spid="_x0000_s1029" style="position:absolute;left:0;text-align:left;margin-left:18pt;margin-top:.8pt;width:21.7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" fillcolor="white [3201]" strokecolor="#4472c4 [3204]" strokeweight="1pt">
                <v:textbox>
                  <w:txbxContent>
                    <w:p w14:paraId="31C58C15" w14:textId="77777777" w:rsidR="00AA2986" w:rsidRDefault="00AA2986" w:rsidP="00AA29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              </w:t>
      </w:r>
      <w:r w:rsidRPr="008C7561">
        <w:rPr>
          <w:b/>
          <w:bCs/>
          <w:color w:val="1F3864" w:themeColor="accent1" w:themeShade="80"/>
          <w:sz w:val="32"/>
          <w:szCs w:val="32"/>
        </w:rPr>
        <w:t xml:space="preserve">We want to share your success with others – </w:t>
      </w:r>
      <w:r>
        <w:rPr>
          <w:color w:val="000000" w:themeColor="text1"/>
          <w:sz w:val="24"/>
          <w:szCs w:val="24"/>
        </w:rPr>
        <w:t>By initialing the box to the left, you give your permission for PHC to share your patient story and picture with others to encourage them to become a patient or to encourage someone to donate funds to the clinic. We will ask you before we use your name.</w:t>
      </w:r>
    </w:p>
    <w:p w14:paraId="4B2BD1C7" w14:textId="77777777" w:rsidR="001A6813" w:rsidRDefault="001A6813" w:rsidP="00F26DD7">
      <w:pPr>
        <w:ind w:left="360"/>
        <w:rPr>
          <w:color w:val="000000" w:themeColor="text1"/>
          <w:sz w:val="24"/>
          <w:szCs w:val="24"/>
        </w:rPr>
      </w:pPr>
    </w:p>
    <w:p w14:paraId="3CA6E49F" w14:textId="02B9AE4B" w:rsidR="00F26DD7" w:rsidRPr="003D7952" w:rsidRDefault="00AA2986" w:rsidP="00F26DD7">
      <w:pPr>
        <w:ind w:left="360"/>
        <w:rPr>
          <w:color w:val="000000" w:themeColor="text1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20EE23" wp14:editId="0B5CADF4">
                <wp:simplePos x="0" y="0"/>
                <wp:positionH relativeFrom="column">
                  <wp:posOffset>228600</wp:posOffset>
                </wp:positionH>
                <wp:positionV relativeFrom="paragraph">
                  <wp:posOffset>10160</wp:posOffset>
                </wp:positionV>
                <wp:extent cx="276225" cy="19050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FD487" w14:textId="77777777" w:rsidR="00AA2986" w:rsidRDefault="00AA2986" w:rsidP="00AA29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0EE23" id="Rectangle 31" o:spid="_x0000_s1030" style="position:absolute;left:0;text-align:left;margin-left:18pt;margin-top:.8pt;width:21.7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" fillcolor="white [3201]" strokecolor="#4472c4 [3204]" strokeweight="1pt">
                <v:textbox>
                  <w:txbxContent>
                    <w:p w14:paraId="063FD487" w14:textId="77777777" w:rsidR="00AA2986" w:rsidRDefault="00AA2986" w:rsidP="00AA29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              </w:t>
      </w:r>
      <w:r w:rsidRPr="008C7561">
        <w:rPr>
          <w:b/>
          <w:bCs/>
          <w:color w:val="1F3864" w:themeColor="accent1" w:themeShade="80"/>
          <w:sz w:val="32"/>
          <w:szCs w:val="32"/>
        </w:rPr>
        <w:t>Recertify each year</w:t>
      </w:r>
      <w:r w:rsidRPr="008C7561">
        <w:rPr>
          <w:b/>
          <w:bCs/>
          <w:color w:val="1F3864" w:themeColor="accent1" w:themeShade="80"/>
          <w:sz w:val="32"/>
          <w:szCs w:val="32"/>
        </w:rPr>
        <w:t xml:space="preserve"> – </w:t>
      </w:r>
      <w:r>
        <w:rPr>
          <w:color w:val="000000" w:themeColor="text1"/>
          <w:sz w:val="24"/>
          <w:szCs w:val="24"/>
        </w:rPr>
        <w:t>To continue to receive medical and/or dental care at PHC, you must recertify each year</w:t>
      </w:r>
      <w:r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r w:rsidR="008C7561">
        <w:rPr>
          <w:color w:val="000000" w:themeColor="text1"/>
          <w:sz w:val="24"/>
          <w:szCs w:val="24"/>
        </w:rPr>
        <w:t xml:space="preserve">Failure to do so will keep you from being seen at the clinic and getting refills of your medication. </w:t>
      </w:r>
      <w:r>
        <w:rPr>
          <w:color w:val="000000" w:themeColor="text1"/>
          <w:sz w:val="24"/>
          <w:szCs w:val="24"/>
        </w:rPr>
        <w:t xml:space="preserve"> </w:t>
      </w:r>
      <w:r w:rsidR="007537C7">
        <w:rPr>
          <w:color w:val="000000" w:themeColor="text1"/>
          <w:sz w:val="24"/>
          <w:szCs w:val="24"/>
        </w:rPr>
        <w:t xml:space="preserve">The Recertification Visit costs $25. This fee helps pay for supplies that are used to treat you such as shots and in-clinic tests during the year. It certainly does not cover all the costs but helps with some of them. </w:t>
      </w:r>
      <w:r w:rsidR="00F26DD7">
        <w:rPr>
          <w:color w:val="000000" w:themeColor="text1"/>
          <w:sz w:val="24"/>
          <w:szCs w:val="24"/>
        </w:rPr>
        <w:t xml:space="preserve"> </w:t>
      </w:r>
    </w:p>
    <w:p w14:paraId="4DD1701B" w14:textId="2DD5979D" w:rsidR="00F26DD7" w:rsidRPr="003D7952" w:rsidRDefault="001A6813" w:rsidP="00F26DD7">
      <w:pPr>
        <w:ind w:left="360"/>
        <w:rPr>
          <w:color w:val="000000" w:themeColor="text1"/>
          <w:sz w:val="24"/>
          <w:szCs w:val="24"/>
          <w:u w:val="single"/>
        </w:rPr>
      </w:pPr>
      <w:r>
        <w:rPr>
          <w:noProof/>
          <w:color w:val="000000" w:themeColor="text1"/>
          <w:sz w:val="24"/>
          <w:szCs w:val="24"/>
          <w:u w:val="single"/>
        </w:rPr>
        <w:drawing>
          <wp:inline distT="0" distB="0" distL="0" distR="0" wp14:anchorId="76262C5C" wp14:editId="75DA9514">
            <wp:extent cx="6343650" cy="1442085"/>
            <wp:effectExtent l="0" t="0" r="0" b="5715"/>
            <wp:docPr id="29" name="Picture 29" descr="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group of peopl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6DD7" w:rsidRPr="003D7952" w:rsidSect="00843DBC">
      <w:headerReference w:type="default" r:id="rId8"/>
      <w:pgSz w:w="12240" w:h="15840"/>
      <w:pgMar w:top="1141" w:right="1440" w:bottom="108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204AA" w14:textId="77777777" w:rsidR="008A25FC" w:rsidRDefault="008A25FC" w:rsidP="0062649F">
      <w:pPr>
        <w:spacing w:after="0" w:line="240" w:lineRule="auto"/>
      </w:pPr>
      <w:r>
        <w:separator/>
      </w:r>
    </w:p>
  </w:endnote>
  <w:endnote w:type="continuationSeparator" w:id="0">
    <w:p w14:paraId="4702D678" w14:textId="77777777" w:rsidR="008A25FC" w:rsidRDefault="008A25FC" w:rsidP="00626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93AF0" w14:textId="77777777" w:rsidR="008A25FC" w:rsidRDefault="008A25FC" w:rsidP="0062649F">
      <w:pPr>
        <w:spacing w:after="0" w:line="240" w:lineRule="auto"/>
      </w:pPr>
      <w:r>
        <w:separator/>
      </w:r>
    </w:p>
  </w:footnote>
  <w:footnote w:type="continuationSeparator" w:id="0">
    <w:p w14:paraId="569608BA" w14:textId="77777777" w:rsidR="008A25FC" w:rsidRDefault="008A25FC" w:rsidP="00626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D637D" w14:textId="2967C024" w:rsidR="0062649F" w:rsidRDefault="00BA55BC" w:rsidP="0062649F">
    <w:pPr>
      <w:pStyle w:val="Header"/>
      <w:tabs>
        <w:tab w:val="left" w:pos="0"/>
      </w:tabs>
    </w:pPr>
    <w:r>
      <w:rPr>
        <w:noProof/>
      </w:rPr>
      <mc:AlternateContent>
        <mc:Choice Requires="wps">
          <w:drawing>
            <wp:anchor distT="228600" distB="228600" distL="228600" distR="228600" simplePos="0" relativeHeight="251659264" behindDoc="0" locked="0" layoutInCell="1" allowOverlap="1" wp14:anchorId="0C42F076" wp14:editId="2C78F974">
              <wp:simplePos x="0" y="0"/>
              <wp:positionH relativeFrom="margin">
                <wp:posOffset>3295650</wp:posOffset>
              </wp:positionH>
              <wp:positionV relativeFrom="margin">
                <wp:posOffset>-702945</wp:posOffset>
              </wp:positionV>
              <wp:extent cx="2657475" cy="695325"/>
              <wp:effectExtent l="0" t="0" r="104775" b="9525"/>
              <wp:wrapSquare wrapText="bothSides"/>
              <wp:docPr id="123" name="Rectangle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57475" cy="695325"/>
                      </a:xfrm>
                      <a:prstGeom prst="rect">
                        <a:avLst/>
                      </a:prstGeom>
                      <a:solidFill>
                        <a:srgbClr val="1C2A66"/>
                      </a:solidFill>
                      <a:ln>
                        <a:noFill/>
                      </a:ln>
                      <a:effectLst>
                        <a:outerShdw dist="91440" algn="l" rotWithShape="0">
                          <a:schemeClr val="accent1"/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5F6EB97" w14:textId="0FBA06F6" w:rsidR="00BA55BC" w:rsidRPr="00BA55BC" w:rsidRDefault="001A6813">
                          <w:pPr>
                            <w:spacing w:after="0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We are glad you are here!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42F076" id="Rectangle 123" o:spid="_x0000_s1031" style="position:absolute;margin-left:259.5pt;margin-top:-55.35pt;width:209.25pt;height:54.75pt;z-index:25165926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" fillcolor="#1c2a66" stroked="f" strokeweight="1pt">
              <v:shadow on="t" color="#4472c4 [3204]" origin="-.5" offset="7.2pt,0"/>
              <v:textbox inset=",14.4pt,,14.4pt">
                <w:txbxContent>
                  <w:p w14:paraId="25F6EB97" w14:textId="0FBA06F6" w:rsidR="00BA55BC" w:rsidRPr="00BA55BC" w:rsidRDefault="001A6813">
                    <w:pPr>
                      <w:spacing w:after="0"/>
                      <w:rPr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We are glad you are here!</w:t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62649F">
      <w:rPr>
        <w:noProof/>
      </w:rPr>
      <w:drawing>
        <wp:inline distT="0" distB="0" distL="0" distR="0" wp14:anchorId="275428EB" wp14:editId="4FAFF26F">
          <wp:extent cx="2419350" cy="811603"/>
          <wp:effectExtent l="0" t="0" r="0" b="7620"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8395" cy="8247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AD2BF3"/>
    <w:multiLevelType w:val="hybridMultilevel"/>
    <w:tmpl w:val="8DE878CC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 w16cid:durableId="1394810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9F"/>
    <w:rsid w:val="001A6813"/>
    <w:rsid w:val="003D7952"/>
    <w:rsid w:val="003E01DB"/>
    <w:rsid w:val="003E26D2"/>
    <w:rsid w:val="00485BB1"/>
    <w:rsid w:val="005361B1"/>
    <w:rsid w:val="005F29E3"/>
    <w:rsid w:val="0062649F"/>
    <w:rsid w:val="007537C7"/>
    <w:rsid w:val="0076541F"/>
    <w:rsid w:val="00843DBC"/>
    <w:rsid w:val="00875C11"/>
    <w:rsid w:val="008A25FC"/>
    <w:rsid w:val="008C7561"/>
    <w:rsid w:val="00967FF6"/>
    <w:rsid w:val="009A56D1"/>
    <w:rsid w:val="009A76A8"/>
    <w:rsid w:val="009D068C"/>
    <w:rsid w:val="009D390D"/>
    <w:rsid w:val="00AA2986"/>
    <w:rsid w:val="00AD1455"/>
    <w:rsid w:val="00BA55BC"/>
    <w:rsid w:val="00F26DD7"/>
    <w:rsid w:val="00F7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2CFB6"/>
  <w15:chartTrackingRefBased/>
  <w15:docId w15:val="{159E5046-C4E5-4B2F-AEDA-1937BBEFE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4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649F"/>
  </w:style>
  <w:style w:type="paragraph" w:styleId="Footer">
    <w:name w:val="footer"/>
    <w:basedOn w:val="Normal"/>
    <w:link w:val="FooterChar"/>
    <w:uiPriority w:val="99"/>
    <w:unhideWhenUsed/>
    <w:rsid w:val="006264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649F"/>
  </w:style>
  <w:style w:type="paragraph" w:styleId="ListParagraph">
    <w:name w:val="List Paragraph"/>
    <w:basedOn w:val="Normal"/>
    <w:uiPriority w:val="34"/>
    <w:qFormat/>
    <w:rsid w:val="003E26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544</Words>
  <Characters>3119</Characters>
  <Application>Microsoft Office Word</Application>
  <DocSecurity>0</DocSecurity>
  <Lines>445</Lines>
  <Paragraphs>228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Sparks</dc:creator>
  <cp:keywords/>
  <dc:description/>
  <cp:lastModifiedBy>John Sparks</cp:lastModifiedBy>
  <cp:revision>2</cp:revision>
  <cp:lastPrinted>2022-09-30T14:59:00Z</cp:lastPrinted>
  <dcterms:created xsi:type="dcterms:W3CDTF">2022-09-29T15:35:00Z</dcterms:created>
  <dcterms:modified xsi:type="dcterms:W3CDTF">2022-09-30T15:13:00Z</dcterms:modified>
</cp:coreProperties>
</file>